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E3" w:rsidRDefault="00CC04E3" w:rsidP="00CC04E3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CC04E3" w:rsidRDefault="00CC04E3" w:rsidP="00CC04E3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CC04E3" w:rsidRDefault="00CC04E3" w:rsidP="00CC04E3">
      <w:p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CC04E3" w:rsidTr="0074671D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C04E3" w:rsidRDefault="00CC04E3" w:rsidP="0074671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C04E3" w:rsidRDefault="00CC04E3" w:rsidP="0074671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C04E3" w:rsidRDefault="00CC04E3" w:rsidP="0074671D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C04E3" w:rsidRDefault="00CC04E3" w:rsidP="0074671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C04E3" w:rsidRDefault="00CC04E3" w:rsidP="0074671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C04E3" w:rsidRDefault="00CC04E3" w:rsidP="0074671D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C04E3" w:rsidRDefault="00CC04E3" w:rsidP="0074671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C04E3" w:rsidTr="0074671D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CC04E3" w:rsidTr="0074671D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210</w:t>
            </w: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CC04E3" w:rsidTr="0074671D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CC04E3" w:rsidTr="0074671D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CC04E3" w:rsidTr="0074671D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CC04E3" w:rsidTr="0074671D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CC04E3" w:rsidTr="0074671D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20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C04E3" w:rsidTr="0074671D">
        <w:trPr>
          <w:trHeight w:val="1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402ED4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C04E3" w:rsidTr="0074671D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CC04E3" w:rsidTr="0074671D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CC04E3" w:rsidTr="0074671D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20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C04E3" w:rsidTr="0074671D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402ED4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C04E3" w:rsidTr="0074671D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CC04E3" w:rsidTr="0074671D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CC04E3" w:rsidTr="0074671D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402ED4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C04E3" w:rsidTr="0074671D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CC04E3" w:rsidTr="0074671D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2F7625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(863) 240-47-86</w:t>
            </w:r>
          </w:p>
        </w:tc>
      </w:tr>
      <w:tr w:rsidR="00CC04E3" w:rsidTr="0074671D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Default="00CC04E3" w:rsidP="0074671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AD316B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20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A5199D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A72356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C04E3" w:rsidTr="0074671D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E3" w:rsidRPr="00A5199D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F558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"Кубанская макаронная фабрика"</w:t>
            </w:r>
          </w:p>
        </w:tc>
      </w:tr>
      <w:tr w:rsidR="00CC04E3" w:rsidTr="0074671D">
        <w:trPr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Default="00CC04E3" w:rsidP="0074671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E3" w:rsidRPr="00A5199D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F5589">
              <w:rPr>
                <w:rFonts w:ascii="Tahoma" w:eastAsia="Calibri" w:hAnsi="Tahoma" w:cs="Tahoma"/>
                <w:sz w:val="18"/>
                <w:szCs w:val="18"/>
              </w:rPr>
              <w:t>Приморско-Ахтарск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743223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AF5589">
              <w:rPr>
                <w:rFonts w:ascii="Tahoma" w:eastAsia="Calibri" w:hAnsi="Tahoma" w:cs="Tahoma"/>
                <w:sz w:val="18"/>
                <w:szCs w:val="18"/>
              </w:rPr>
              <w:t>910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 w:rsidRPr="00AF5589">
              <w:rPr>
                <w:rFonts w:ascii="Tahoma" w:eastAsia="Calibri" w:hAnsi="Tahoma" w:cs="Tahoma"/>
                <w:sz w:val="18"/>
                <w:szCs w:val="18"/>
              </w:rPr>
              <w:t>224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F5589">
              <w:rPr>
                <w:rFonts w:ascii="Tahoma" w:eastAsia="Calibri" w:hAnsi="Tahoma" w:cs="Tahoma"/>
                <w:sz w:val="18"/>
                <w:szCs w:val="18"/>
              </w:rPr>
              <w:t>44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F5589">
              <w:rPr>
                <w:rFonts w:ascii="Tahoma" w:eastAsia="Calibri" w:hAnsi="Tahoma" w:cs="Tahoma"/>
                <w:sz w:val="18"/>
                <w:szCs w:val="18"/>
              </w:rPr>
              <w:t>24</w:t>
            </w:r>
          </w:p>
        </w:tc>
      </w:tr>
      <w:tr w:rsidR="00CC04E3" w:rsidTr="0074671D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«Русские масла»</w:t>
            </w:r>
          </w:p>
        </w:tc>
      </w:tr>
      <w:tr w:rsidR="00CC04E3" w:rsidTr="0074671D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E55670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8(918) 049-33-23</w:t>
            </w:r>
          </w:p>
        </w:tc>
      </w:tr>
      <w:tr w:rsidR="00CC04E3" w:rsidTr="0074671D">
        <w:trPr>
          <w:trHeight w:val="24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D159DD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159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CC04E3" w:rsidTr="0074671D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(967) 303-83-85</w:t>
            </w:r>
          </w:p>
        </w:tc>
      </w:tr>
      <w:tr w:rsidR="00CC04E3" w:rsidTr="0074671D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9518C3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518C3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ИП</w:t>
            </w:r>
          </w:p>
        </w:tc>
      </w:tr>
      <w:tr w:rsidR="00CC04E3" w:rsidTr="0074671D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Кропоткин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(967) 669-13-19</w:t>
            </w:r>
          </w:p>
        </w:tc>
      </w:tr>
      <w:tr w:rsidR="00CC04E3" w:rsidTr="0074671D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9518C3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518C3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«КОЛОС»</w:t>
            </w:r>
          </w:p>
        </w:tc>
      </w:tr>
      <w:tr w:rsidR="00CC04E3" w:rsidTr="0074671D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19800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Армавир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 438-34-17</w:t>
            </w:r>
          </w:p>
        </w:tc>
      </w:tr>
      <w:tr w:rsidR="00CC04E3" w:rsidTr="0074671D">
        <w:trPr>
          <w:trHeight w:val="15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3" w:rsidRPr="009518C3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518C3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ИП</w:t>
            </w:r>
          </w:p>
        </w:tc>
      </w:tr>
      <w:tr w:rsidR="00CC04E3" w:rsidTr="0074671D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19500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E3" w:rsidRPr="00F37518" w:rsidRDefault="00CC04E3" w:rsidP="0074671D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 322-75-58</w:t>
            </w:r>
          </w:p>
        </w:tc>
      </w:tr>
    </w:tbl>
    <w:p w:rsidR="00B85C3A" w:rsidRDefault="00B85C3A"/>
    <w:sectPr w:rsidR="00B85C3A" w:rsidSect="00B8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E3"/>
    <w:rsid w:val="00B85C3A"/>
    <w:rsid w:val="00CC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C04E3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4E3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2015-01-19T06:39:00Z</dcterms:created>
  <dcterms:modified xsi:type="dcterms:W3CDTF">2015-01-19T06:39:00Z</dcterms:modified>
</cp:coreProperties>
</file>